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3C6B" w:rsidRDefault="000B3C6B" w:rsidP="000B3C6B">
      <w:pPr>
        <w:jc w:val="center"/>
      </w:pPr>
      <w:r>
        <w:rPr>
          <w:noProof/>
          <w:lang w:eastAsia="ru-RU"/>
        </w:rPr>
        <w:drawing>
          <wp:inline distT="0" distB="0" distL="0" distR="0">
            <wp:extent cx="1638300" cy="870199"/>
            <wp:effectExtent l="0" t="0" r="0" b="0"/>
            <wp:docPr id="3" name="Рисунок 2" descr="лог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9557" cy="876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401F" w:rsidRDefault="00C3401F" w:rsidP="000B3C6B">
      <w:pPr>
        <w:jc w:val="center"/>
      </w:pPr>
    </w:p>
    <w:p w:rsidR="000B3C6B" w:rsidRDefault="000B3C6B" w:rsidP="000B3C6B">
      <w:pPr>
        <w:jc w:val="center"/>
        <w:rPr>
          <w:b/>
          <w:sz w:val="44"/>
          <w:szCs w:val="44"/>
        </w:rPr>
      </w:pPr>
      <w:r w:rsidRPr="000B3C6B">
        <w:rPr>
          <w:b/>
          <w:sz w:val="44"/>
          <w:szCs w:val="44"/>
        </w:rPr>
        <w:t>Как определить размер кольца?</w:t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C3401F" w:rsidTr="004811E6"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67" w:type="dxa"/>
          </w:tcPr>
          <w:p w:rsidR="00C3401F" w:rsidRDefault="00C3401F" w:rsidP="000B3C6B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C3401F" w:rsidRPr="00C3401F" w:rsidRDefault="000D16A3" w:rsidP="000B3C6B">
      <w:pPr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-135255</wp:posOffset>
            </wp:positionH>
            <wp:positionV relativeFrom="paragraph">
              <wp:posOffset>131445</wp:posOffset>
            </wp:positionV>
            <wp:extent cx="4057650" cy="6248400"/>
            <wp:effectExtent l="19050" t="0" r="0" b="0"/>
            <wp:wrapTight wrapText="bothSides">
              <wp:wrapPolygon edited="0">
                <wp:start x="-101" y="0"/>
                <wp:lineTo x="-101" y="21534"/>
                <wp:lineTo x="21600" y="21534"/>
                <wp:lineTo x="21600" y="0"/>
                <wp:lineTo x="-101" y="0"/>
              </wp:wrapPolygon>
            </wp:wrapTight>
            <wp:docPr id="1" name="Рисунок 0" descr="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ize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57650" cy="624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B3C6B" w:rsidRPr="004811E6" w:rsidRDefault="000B3C6B" w:rsidP="00C3401F">
      <w:pPr>
        <w:spacing w:after="0"/>
        <w:jc w:val="both"/>
        <w:rPr>
          <w:b/>
        </w:rPr>
      </w:pPr>
      <w:r w:rsidRPr="00C3401F">
        <w:rPr>
          <w:b/>
        </w:rPr>
        <w:t>Чтобы правильно определить размер кольца, выполните</w:t>
      </w:r>
      <w:r w:rsidR="004811E6">
        <w:rPr>
          <w:b/>
        </w:rPr>
        <w:t xml:space="preserve"> несколько простых действий:</w:t>
      </w:r>
    </w:p>
    <w:p w:rsidR="00C3401F" w:rsidRPr="00C3401F" w:rsidRDefault="00C3401F" w:rsidP="00C3401F">
      <w:pPr>
        <w:spacing w:after="0"/>
        <w:jc w:val="both"/>
        <w:rPr>
          <w:b/>
        </w:rPr>
      </w:pPr>
    </w:p>
    <w:p w:rsidR="000D16A3" w:rsidRDefault="000B3C6B" w:rsidP="000D16A3">
      <w:pPr>
        <w:pStyle w:val="a5"/>
        <w:numPr>
          <w:ilvl w:val="0"/>
          <w:numId w:val="1"/>
        </w:numPr>
        <w:ind w:left="284" w:hanging="142"/>
        <w:jc w:val="both"/>
        <w:rPr>
          <w:sz w:val="18"/>
          <w:szCs w:val="18"/>
        </w:rPr>
      </w:pPr>
      <w:r w:rsidRPr="00C3401F">
        <w:rPr>
          <w:sz w:val="18"/>
          <w:szCs w:val="18"/>
        </w:rPr>
        <w:t xml:space="preserve">Определите, </w:t>
      </w:r>
      <w:proofErr w:type="gramStart"/>
      <w:r w:rsidRPr="00C3401F">
        <w:rPr>
          <w:sz w:val="18"/>
          <w:szCs w:val="18"/>
        </w:rPr>
        <w:t>размер</w:t>
      </w:r>
      <w:proofErr w:type="gramEnd"/>
      <w:r w:rsidRPr="00C3401F">
        <w:rPr>
          <w:sz w:val="18"/>
          <w:szCs w:val="18"/>
        </w:rPr>
        <w:t xml:space="preserve"> какого пальца вам необходимо узнать. </w:t>
      </w:r>
      <w:proofErr w:type="spellStart"/>
      <w:r w:rsidRPr="00C3401F">
        <w:rPr>
          <w:sz w:val="18"/>
          <w:szCs w:val="18"/>
        </w:rPr>
        <w:t>Помолвочные</w:t>
      </w:r>
      <w:proofErr w:type="spellEnd"/>
      <w:r w:rsidRPr="00C3401F">
        <w:rPr>
          <w:sz w:val="18"/>
          <w:szCs w:val="18"/>
        </w:rPr>
        <w:t xml:space="preserve"> и обручальные кольца принято носить на безымянном пальце правой руки.</w:t>
      </w:r>
    </w:p>
    <w:p w:rsidR="000D16A3" w:rsidRPr="000D16A3" w:rsidRDefault="000D16A3" w:rsidP="000D16A3">
      <w:pPr>
        <w:pStyle w:val="a5"/>
        <w:ind w:left="284"/>
        <w:jc w:val="both"/>
        <w:rPr>
          <w:sz w:val="18"/>
          <w:szCs w:val="18"/>
        </w:rPr>
      </w:pPr>
    </w:p>
    <w:p w:rsidR="004811E6" w:rsidRDefault="004811E6" w:rsidP="004811E6">
      <w:pPr>
        <w:pStyle w:val="a5"/>
        <w:numPr>
          <w:ilvl w:val="0"/>
          <w:numId w:val="1"/>
        </w:numPr>
        <w:ind w:left="284" w:hanging="142"/>
        <w:jc w:val="both"/>
        <w:rPr>
          <w:sz w:val="18"/>
          <w:szCs w:val="18"/>
        </w:rPr>
      </w:pPr>
      <w:r>
        <w:rPr>
          <w:noProof/>
          <w:sz w:val="18"/>
          <w:szCs w:val="18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238125</wp:posOffset>
            </wp:positionH>
            <wp:positionV relativeFrom="paragraph">
              <wp:posOffset>1223010</wp:posOffset>
            </wp:positionV>
            <wp:extent cx="2219325" cy="523875"/>
            <wp:effectExtent l="19050" t="0" r="9525" b="0"/>
            <wp:wrapSquare wrapText="bothSides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3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B3C6B" w:rsidRPr="00C3401F">
        <w:rPr>
          <w:sz w:val="18"/>
          <w:szCs w:val="18"/>
        </w:rPr>
        <w:t>Распечатайте эту инструкцию и вырежьте полоску с предположительно подходящим вам  размером. Склейте полоску так, как показано на рисунке, и примерьте получившееся бумажное кольцо.</w:t>
      </w:r>
      <w:r>
        <w:rPr>
          <w:sz w:val="18"/>
          <w:szCs w:val="18"/>
        </w:rPr>
        <w:t xml:space="preserve"> (Склеивать нужно так, чтобы цифра с размером осталась открытой) </w:t>
      </w:r>
    </w:p>
    <w:p w:rsidR="000B3C6B" w:rsidRDefault="000B3C6B" w:rsidP="00C3401F">
      <w:pPr>
        <w:pStyle w:val="a5"/>
        <w:numPr>
          <w:ilvl w:val="0"/>
          <w:numId w:val="1"/>
        </w:numPr>
        <w:ind w:left="284" w:hanging="142"/>
        <w:jc w:val="both"/>
        <w:rPr>
          <w:sz w:val="18"/>
          <w:szCs w:val="18"/>
        </w:rPr>
      </w:pPr>
      <w:r w:rsidRPr="00C3401F">
        <w:rPr>
          <w:sz w:val="18"/>
          <w:szCs w:val="18"/>
        </w:rPr>
        <w:t xml:space="preserve">Если вам подходят два размера, стоит выбрать </w:t>
      </w:r>
      <w:proofErr w:type="gramStart"/>
      <w:r w:rsidRPr="00C3401F">
        <w:rPr>
          <w:sz w:val="18"/>
          <w:szCs w:val="18"/>
        </w:rPr>
        <w:t>больший</w:t>
      </w:r>
      <w:proofErr w:type="gramEnd"/>
      <w:r w:rsidRPr="00C3401F">
        <w:rPr>
          <w:sz w:val="18"/>
          <w:szCs w:val="18"/>
        </w:rPr>
        <w:t>.</w:t>
      </w:r>
    </w:p>
    <w:p w:rsidR="000D16A3" w:rsidRPr="00C3401F" w:rsidRDefault="000D16A3" w:rsidP="000D16A3">
      <w:pPr>
        <w:pStyle w:val="a5"/>
        <w:ind w:left="284"/>
        <w:jc w:val="both"/>
        <w:rPr>
          <w:sz w:val="18"/>
          <w:szCs w:val="18"/>
        </w:rPr>
      </w:pPr>
    </w:p>
    <w:p w:rsidR="000B3C6B" w:rsidRPr="00C3401F" w:rsidRDefault="000B3C6B" w:rsidP="00C3401F">
      <w:pPr>
        <w:pStyle w:val="a5"/>
        <w:numPr>
          <w:ilvl w:val="0"/>
          <w:numId w:val="1"/>
        </w:numPr>
        <w:ind w:left="284" w:hanging="142"/>
        <w:jc w:val="both"/>
        <w:rPr>
          <w:rStyle w:val="apple-converted-space"/>
          <w:sz w:val="18"/>
          <w:szCs w:val="18"/>
        </w:rPr>
      </w:pPr>
      <w:r w:rsidRPr="00C3401F">
        <w:rPr>
          <w:sz w:val="18"/>
          <w:szCs w:val="18"/>
          <w:shd w:val="clear" w:color="auto" w:fill="FFFFFF"/>
        </w:rPr>
        <w:t>Если сустав шире самого пальца – измеряйте диаметр сустава. </w:t>
      </w:r>
      <w:r w:rsidRPr="00C3401F">
        <w:rPr>
          <w:rStyle w:val="apple-converted-space"/>
          <w:sz w:val="18"/>
          <w:szCs w:val="18"/>
          <w:shd w:val="clear" w:color="auto" w:fill="FFFFFF"/>
        </w:rPr>
        <w:t> </w:t>
      </w:r>
      <w:r w:rsidRPr="00C3401F">
        <w:rPr>
          <w:sz w:val="18"/>
          <w:szCs w:val="18"/>
          <w:shd w:val="clear" w:color="auto" w:fill="FFFFFF"/>
        </w:rPr>
        <w:t>Если вы хотите приобрести кольцо с ободком шире 4 мм, его размер должен быть примерно на полразмера больше обычного.</w:t>
      </w:r>
    </w:p>
    <w:p w:rsidR="000B3C6B" w:rsidRPr="004560B6" w:rsidRDefault="000B3C6B" w:rsidP="000B3C6B"/>
    <w:p w:rsidR="000B3C6B" w:rsidRDefault="000B3C6B" w:rsidP="000B3C6B">
      <w:pPr>
        <w:jc w:val="center"/>
      </w:pPr>
    </w:p>
    <w:p w:rsidR="001B3366" w:rsidRPr="000B3C6B" w:rsidRDefault="00A7402F" w:rsidP="000B3C6B">
      <w:pPr>
        <w:jc w:val="center"/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296.25pt;margin-top:123.2pt;width:496.5pt;height:59.4pt;z-index:251659264" stroked="f">
            <v:textbox>
              <w:txbxContent>
                <w:p w:rsidR="00055D12" w:rsidRDefault="00055D12" w:rsidP="00C47FA2">
                  <w:pPr>
                    <w:spacing w:after="120"/>
                    <w:jc w:val="center"/>
                    <w:rPr>
                      <w:color w:val="7F7F7F" w:themeColor="text1" w:themeTint="80"/>
                      <w:sz w:val="28"/>
                      <w:szCs w:val="28"/>
                    </w:rPr>
                  </w:pPr>
                  <w:r w:rsidRPr="00055D12">
                    <w:rPr>
                      <w:color w:val="7F7F7F" w:themeColor="text1" w:themeTint="80"/>
                      <w:sz w:val="28"/>
                      <w:szCs w:val="28"/>
                    </w:rPr>
                    <w:t>Есть вопросы? Звоните: 8-800-555-25-65 (по России звонок бесплатный)</w:t>
                  </w:r>
                </w:p>
                <w:p w:rsidR="00055D12" w:rsidRPr="00AF00BB" w:rsidRDefault="00055D12" w:rsidP="00C47FA2">
                  <w:pPr>
                    <w:spacing w:after="120"/>
                    <w:jc w:val="center"/>
                    <w:rPr>
                      <w:i/>
                      <w:color w:val="7F7F7F" w:themeColor="text1" w:themeTint="80"/>
                      <w:sz w:val="28"/>
                      <w:szCs w:val="28"/>
                      <w:lang w:val="en-US"/>
                    </w:rPr>
                  </w:pPr>
                  <w:r w:rsidRPr="00AF00BB">
                    <w:rPr>
                      <w:i/>
                      <w:color w:val="7F7F7F" w:themeColor="text1" w:themeTint="80"/>
                      <w:sz w:val="28"/>
                      <w:szCs w:val="28"/>
                      <w:lang w:val="en-US"/>
                    </w:rPr>
                    <w:t>www.bronnitsy.com</w:t>
                  </w:r>
                </w:p>
              </w:txbxContent>
            </v:textbox>
          </v:shape>
        </w:pict>
      </w:r>
    </w:p>
    <w:sectPr w:rsidR="001B3366" w:rsidRPr="000B3C6B" w:rsidSect="000B3C6B">
      <w:pgSz w:w="11906" w:h="16838"/>
      <w:pgMar w:top="426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9A40CB"/>
    <w:multiLevelType w:val="hybridMultilevel"/>
    <w:tmpl w:val="15606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3C6B"/>
    <w:rsid w:val="00055D12"/>
    <w:rsid w:val="000B3C6B"/>
    <w:rsid w:val="000D16A3"/>
    <w:rsid w:val="001B3366"/>
    <w:rsid w:val="002747E2"/>
    <w:rsid w:val="004811E6"/>
    <w:rsid w:val="00935893"/>
    <w:rsid w:val="00A7402F"/>
    <w:rsid w:val="00AF00BB"/>
    <w:rsid w:val="00C3401F"/>
    <w:rsid w:val="00C47FA2"/>
    <w:rsid w:val="00D83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3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3C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3C6B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0B3C6B"/>
  </w:style>
  <w:style w:type="paragraph" w:styleId="a5">
    <w:name w:val="List Paragraph"/>
    <w:basedOn w:val="a"/>
    <w:uiPriority w:val="34"/>
    <w:qFormat/>
    <w:rsid w:val="000B3C6B"/>
    <w:pPr>
      <w:ind w:left="720"/>
      <w:contextualSpacing/>
    </w:pPr>
  </w:style>
  <w:style w:type="table" w:styleId="a6">
    <w:name w:val="Table Grid"/>
    <w:basedOn w:val="a1"/>
    <w:uiPriority w:val="59"/>
    <w:rsid w:val="00C340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faterkin_da</dc:creator>
  <cp:keywords/>
  <dc:description/>
  <cp:lastModifiedBy>faterkin_da</cp:lastModifiedBy>
  <cp:revision>8</cp:revision>
  <cp:lastPrinted>2013-11-21T13:11:00Z</cp:lastPrinted>
  <dcterms:created xsi:type="dcterms:W3CDTF">2013-11-21T12:42:00Z</dcterms:created>
  <dcterms:modified xsi:type="dcterms:W3CDTF">2013-11-21T13:22:00Z</dcterms:modified>
</cp:coreProperties>
</file>